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Street Water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Street Water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Street Water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Street Water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Street Water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Street Water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