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Orosi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Raffi Soghomonian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559-528-4763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