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Ranch At Live Oak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Boolootian</w:t>
      </w:r>
      <w:r>
        <w:rPr>
          <w:rFonts w:ascii="Arial" w:cs="Arial" w:hAnsi="Arial"/>
          <w:sz w:val="24"/>
          <w:szCs w:val="24"/>
        </w:rPr>
        <w:t xml:space="preserve"> at </w:t>
      </w:r>
      <w:r w:rsidRPr="004B1A6B">
        <w:rPr>
          <w:rFonts w:ascii="Arial" w:cs="Arial" w:hAnsi="Arial"/>
          <w:sz w:val="24"/>
          <w:szCs w:val="24"/>
          <w:highlight w:val="yellow"/>
        </w:rPr>
        <w:t>323-578-0549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At Live Oak</w:t>
      </w:r>
      <w:r w:rsidRPr="00D10A7C">
        <w:rPr>
          <w:rFonts w:ascii="Arial" w:cs="Arial" w:hAnsi="Arial"/>
          <w:sz w:val="24"/>
          <w:szCs w:val="24"/>
        </w:rPr>
        <w:t xml:space="preserve"> a </w:t>
      </w:r>
      <w:r w:rsidRPr="004B1A6B">
        <w:rPr>
          <w:rFonts w:ascii="Arial" w:cs="Arial" w:hAnsi="Arial"/>
          <w:sz w:val="24"/>
          <w:szCs w:val="24"/>
          <w:highlight w:val="yellow"/>
        </w:rPr>
        <w:t>323-578-0549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Ranch At Live Oak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323-578-0549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Ranch At Live Oak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323-578-0549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At Live Oak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323-578-0549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Ranch At Live Oak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323-578-0549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